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F75" w:rsidRPr="00243E0A" w:rsidRDefault="00E65F75" w:rsidP="002F508A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F508A" w:rsidRPr="00243E0A" w:rsidRDefault="002F508A" w:rsidP="002F508A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</w:rPr>
      </w:pPr>
    </w:p>
    <w:tbl>
      <w:tblPr>
        <w:tblStyle w:val="TableGrid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985"/>
        <w:gridCol w:w="1984"/>
        <w:gridCol w:w="1843"/>
        <w:gridCol w:w="1418"/>
      </w:tblGrid>
      <w:tr w:rsidR="00176315" w:rsidRPr="00243E0A" w:rsidTr="00243E0A">
        <w:tc>
          <w:tcPr>
            <w:tcW w:w="1560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sz w:val="20"/>
                <w:szCs w:val="20"/>
              </w:rPr>
              <w:t>Criterio</w:t>
            </w:r>
          </w:p>
        </w:tc>
        <w:tc>
          <w:tcPr>
            <w:tcW w:w="2268" w:type="dxa"/>
          </w:tcPr>
          <w:p w:rsidR="00176315" w:rsidRPr="00243E0A" w:rsidRDefault="00176315" w:rsidP="00243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sz w:val="20"/>
                <w:szCs w:val="20"/>
              </w:rPr>
              <w:t>Ejemplar</w:t>
            </w:r>
          </w:p>
        </w:tc>
        <w:tc>
          <w:tcPr>
            <w:tcW w:w="1985" w:type="dxa"/>
          </w:tcPr>
          <w:p w:rsidR="00176315" w:rsidRPr="00243E0A" w:rsidRDefault="00176315" w:rsidP="00243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sz w:val="20"/>
                <w:szCs w:val="20"/>
              </w:rPr>
              <w:t>Proficiente</w:t>
            </w:r>
          </w:p>
        </w:tc>
        <w:tc>
          <w:tcPr>
            <w:tcW w:w="1984" w:type="dxa"/>
          </w:tcPr>
          <w:p w:rsidR="00176315" w:rsidRPr="00243E0A" w:rsidRDefault="00176315" w:rsidP="00243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sz w:val="20"/>
                <w:szCs w:val="20"/>
              </w:rPr>
              <w:t>Desarrollando</w:t>
            </w:r>
          </w:p>
        </w:tc>
        <w:tc>
          <w:tcPr>
            <w:tcW w:w="1843" w:type="dxa"/>
          </w:tcPr>
          <w:p w:rsidR="00176315" w:rsidRPr="00243E0A" w:rsidRDefault="00176315" w:rsidP="00243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sz w:val="20"/>
                <w:szCs w:val="20"/>
              </w:rPr>
              <w:t>Emergiendo</w:t>
            </w:r>
          </w:p>
        </w:tc>
        <w:tc>
          <w:tcPr>
            <w:tcW w:w="1418" w:type="dxa"/>
          </w:tcPr>
          <w:p w:rsidR="00176315" w:rsidRPr="00243E0A" w:rsidRDefault="00176315" w:rsidP="00243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sz w:val="20"/>
                <w:szCs w:val="20"/>
              </w:rPr>
              <w:t>No evidencia</w:t>
            </w:r>
          </w:p>
        </w:tc>
      </w:tr>
      <w:tr w:rsidR="00176315" w:rsidRPr="00243E0A" w:rsidTr="00243E0A">
        <w:tc>
          <w:tcPr>
            <w:tcW w:w="1560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76315" w:rsidRPr="00243E0A" w:rsidRDefault="00176315" w:rsidP="00243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176315" w:rsidRPr="00243E0A" w:rsidRDefault="00176315" w:rsidP="00243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176315" w:rsidRPr="00243E0A" w:rsidRDefault="00176315" w:rsidP="00243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176315" w:rsidRPr="00243E0A" w:rsidRDefault="00176315" w:rsidP="00243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76315" w:rsidRPr="00243E0A" w:rsidRDefault="00176315" w:rsidP="00243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76315" w:rsidRPr="00243E0A" w:rsidTr="00243E0A">
        <w:trPr>
          <w:trHeight w:val="2410"/>
        </w:trPr>
        <w:tc>
          <w:tcPr>
            <w:tcW w:w="1560" w:type="dxa"/>
          </w:tcPr>
          <w:p w:rsidR="00176315" w:rsidRPr="00243E0A" w:rsidRDefault="00D24F07" w:rsidP="00243E0A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176315" w:rsidRPr="00243E0A">
              <w:rPr>
                <w:rFonts w:ascii="Times New Roman" w:hAnsi="Times New Roman" w:cs="Times New Roman"/>
                <w:sz w:val="20"/>
                <w:szCs w:val="20"/>
              </w:rPr>
              <w:t xml:space="preserve">Escrito: </w:t>
            </w:r>
            <w:r w:rsidR="00176315" w:rsidRPr="00243E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Morfosintaxis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Coherencia y ortografía.</w:t>
            </w:r>
          </w:p>
        </w:tc>
        <w:tc>
          <w:tcPr>
            <w:tcW w:w="2268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</w:pPr>
            <w:r w:rsidRPr="00243E0A">
              <w:rPr>
                <w:rStyle w:val="apple-converted-space"/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243E0A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>El uso del lenguaje escrito es muy claro y eficaz, con un buen nivel de corrección; se aprecia una buena construcción de las oraciones y un buen vocabulario.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Máximo 10 faltas ortográficas.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</w:pPr>
            <w:r w:rsidRPr="00243E0A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 xml:space="preserve">El uso de lenguaje escrito es claro y eficaz, con un buen nivel de corrección; se aprecia una construcción de  oraciones y un vocabulario variado. 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Máximo 11 a 20 faltas ortográficas.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</w:pPr>
            <w:r w:rsidRPr="00243E0A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 xml:space="preserve">Se aprecia cierta claridad, aunque la gramática, la ortografía y la construcción de las oraciones son a menudo incorrectas.  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Máximo 20 a 25 faltas ortográficas.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</w:pPr>
            <w:r w:rsidRPr="00243E0A">
              <w:rPr>
                <w:rFonts w:ascii="Times New Roman" w:hAnsi="Times New Roman" w:cs="Times New Roman"/>
                <w:i/>
                <w:color w:val="222222"/>
                <w:sz w:val="20"/>
                <w:szCs w:val="20"/>
                <w:shd w:val="clear" w:color="auto" w:fill="FFFFFF"/>
              </w:rPr>
              <w:t>Se aprecia poca claridad y muchos errores básicos.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Máximo 25 a 30 faltas ortográficas.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No Evidencia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Más de  30 faltas ortográficas.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6315" w:rsidRPr="00243E0A" w:rsidTr="00243E0A">
        <w:trPr>
          <w:trHeight w:val="2855"/>
        </w:trPr>
        <w:tc>
          <w:tcPr>
            <w:tcW w:w="1560" w:type="dxa"/>
          </w:tcPr>
          <w:p w:rsidR="00176315" w:rsidRPr="00243E0A" w:rsidRDefault="00D24F07" w:rsidP="00243E0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2-</w:t>
            </w:r>
            <w:r w:rsidR="00176315"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Oral:</w:t>
            </w:r>
            <w:r w:rsidR="00176315" w:rsidRPr="00243E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 xml:space="preserve"> Manejo de su cuerpo, contacto visual y Voz-fluencia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176315" w:rsidRPr="00243E0A" w:rsidRDefault="00176315" w:rsidP="00243E0A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Utiliza su cuerpo de manera dramática para representar su personaje.</w:t>
            </w:r>
          </w:p>
          <w:p w:rsidR="00176315" w:rsidRPr="00243E0A" w:rsidRDefault="00176315" w:rsidP="00243E0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43E0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Buen tono de voz, variación a la hora de hablar. Claridad, contacto visual e interacción con el público. Utiliza su voz representando al personaje  durante todo el monólogo.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La utilización del cuerpo pudo ser mejor, hay algunos movimientos, su tono de voz es variable. Muy poco contacto visual y representa un poco al personaje durante el monólogo.</w:t>
            </w:r>
          </w:p>
        </w:tc>
        <w:tc>
          <w:tcPr>
            <w:tcW w:w="1984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La utilización del cuerpo, entonación y volumen no tiene variación, no se escucha o hay pocos movimientos que apoyen al personaje del monólogo. Contacto e interacción con el público muy pobre.</w:t>
            </w:r>
          </w:p>
        </w:tc>
        <w:tc>
          <w:tcPr>
            <w:tcW w:w="1843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La voz es baja y no hay muchos  movimientos en el escenario. Poco contacto visual con el público. Representa muy poco al personaje.</w:t>
            </w:r>
          </w:p>
        </w:tc>
        <w:tc>
          <w:tcPr>
            <w:tcW w:w="1418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Voz muy baja, estático en el escenario. Sin evidencia el contacto visual e interacción con el público. No hay representación del personaje.</w:t>
            </w:r>
          </w:p>
        </w:tc>
      </w:tr>
      <w:tr w:rsidR="00176315" w:rsidRPr="00243E0A" w:rsidTr="00243E0A">
        <w:tc>
          <w:tcPr>
            <w:tcW w:w="1560" w:type="dxa"/>
          </w:tcPr>
          <w:p w:rsidR="00176315" w:rsidRPr="00243E0A" w:rsidRDefault="00D24F07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3-</w:t>
            </w:r>
            <w:r w:rsidR="00176315"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Caracterización </w:t>
            </w:r>
          </w:p>
        </w:tc>
        <w:tc>
          <w:tcPr>
            <w:tcW w:w="2268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La caracterización es adecuada para el monólogo en cuanto a maquillaje, vestuario e utilería.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Traje original y creativo.</w:t>
            </w:r>
          </w:p>
        </w:tc>
        <w:tc>
          <w:tcPr>
            <w:tcW w:w="1985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La caracterización es adecuada para el monólogo, pero debe mejorar en cuanto a maquillaje, vestuario e utilería.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Traje muy poco original y creativo.</w:t>
            </w:r>
          </w:p>
        </w:tc>
        <w:tc>
          <w:tcPr>
            <w:tcW w:w="1984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La caracterización pudo haber sido mejor, el vestuario maquillaje son muy poco adecuados para el monólogo.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Traje poco original y creativo.</w:t>
            </w:r>
          </w:p>
        </w:tc>
        <w:tc>
          <w:tcPr>
            <w:tcW w:w="1843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La caracterización carece de elementos en cuanto a  maquillaje, vestuario e utilería.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Necesita mejorar la creatividad de su traje.</w:t>
            </w:r>
          </w:p>
        </w:tc>
        <w:tc>
          <w:tcPr>
            <w:tcW w:w="1418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No hay 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caracterización 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No hay creatividad y originalidad en su traje.</w:t>
            </w:r>
          </w:p>
        </w:tc>
      </w:tr>
      <w:tr w:rsidR="00176315" w:rsidRPr="00243E0A" w:rsidTr="00243E0A">
        <w:trPr>
          <w:trHeight w:val="2117"/>
        </w:trPr>
        <w:tc>
          <w:tcPr>
            <w:tcW w:w="1560" w:type="dxa"/>
          </w:tcPr>
          <w:p w:rsidR="00176315" w:rsidRPr="00243E0A" w:rsidRDefault="00D24F07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4- </w:t>
            </w:r>
            <w:r w:rsidR="00176315"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Proceso</w:t>
            </w:r>
          </w:p>
        </w:tc>
        <w:tc>
          <w:tcPr>
            <w:tcW w:w="2268" w:type="dxa"/>
          </w:tcPr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apple-converted-space"/>
                <w:i/>
                <w:color w:val="222222"/>
                <w:sz w:val="20"/>
                <w:szCs w:val="20"/>
              </w:rPr>
            </w:pPr>
            <w:r w:rsidRPr="00243E0A">
              <w:rPr>
                <w:i/>
                <w:color w:val="222222"/>
                <w:sz w:val="20"/>
                <w:szCs w:val="20"/>
              </w:rPr>
              <w:t>No solo rea</w:t>
            </w:r>
            <w:r w:rsidR="002D0701">
              <w:rPr>
                <w:i/>
                <w:color w:val="222222"/>
                <w:sz w:val="20"/>
                <w:szCs w:val="20"/>
              </w:rPr>
              <w:t xml:space="preserve">lizó cada instrucción, </w:t>
            </w:r>
            <w:r w:rsidRPr="00243E0A">
              <w:rPr>
                <w:i/>
                <w:color w:val="222222"/>
                <w:sz w:val="20"/>
                <w:szCs w:val="20"/>
              </w:rPr>
              <w:t xml:space="preserve"> si no </w:t>
            </w:r>
            <w:r w:rsidR="002D0701">
              <w:rPr>
                <w:i/>
                <w:color w:val="222222"/>
                <w:sz w:val="20"/>
                <w:szCs w:val="20"/>
              </w:rPr>
              <w:t xml:space="preserve">que </w:t>
            </w:r>
            <w:r w:rsidRPr="00243E0A">
              <w:rPr>
                <w:i/>
                <w:color w:val="222222"/>
                <w:sz w:val="20"/>
                <w:szCs w:val="20"/>
              </w:rPr>
              <w:t>creó más de lo solicitado.      </w:t>
            </w:r>
            <w:r w:rsidRPr="00243E0A">
              <w:rPr>
                <w:rStyle w:val="apple-converted-space"/>
                <w:i/>
                <w:color w:val="222222"/>
                <w:sz w:val="20"/>
                <w:szCs w:val="20"/>
              </w:rPr>
              <w:t> </w:t>
            </w:r>
          </w:p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43E0A">
              <w:rPr>
                <w:i/>
                <w:color w:val="222222"/>
                <w:sz w:val="20"/>
                <w:szCs w:val="20"/>
              </w:rPr>
              <w:t>Presentó cada paso antes de tiempo.</w:t>
            </w:r>
          </w:p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43E0A">
              <w:rPr>
                <w:i/>
                <w:color w:val="222222"/>
                <w:sz w:val="20"/>
                <w:szCs w:val="20"/>
              </w:rPr>
              <w:t xml:space="preserve">No solo se enfocó en la clase si no fue </w:t>
            </w:r>
            <w:proofErr w:type="spellStart"/>
            <w:r w:rsidRPr="00243E0A">
              <w:rPr>
                <w:i/>
                <w:color w:val="222222"/>
                <w:sz w:val="20"/>
                <w:szCs w:val="20"/>
              </w:rPr>
              <w:t>innovativo</w:t>
            </w:r>
            <w:proofErr w:type="spellEnd"/>
            <w:r w:rsidRPr="00243E0A">
              <w:rPr>
                <w:i/>
                <w:color w:val="222222"/>
                <w:sz w:val="20"/>
                <w:szCs w:val="20"/>
              </w:rPr>
              <w:t xml:space="preserve"> en todo el proyecto.</w:t>
            </w:r>
          </w:p>
          <w:p w:rsidR="00176315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E4261" w:rsidRDefault="00BE4261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E4261" w:rsidRDefault="00BE4261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E4261" w:rsidRDefault="00BE4261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E4261" w:rsidRDefault="00BE4261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E4261" w:rsidRDefault="00BE4261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E4261" w:rsidRDefault="00BE4261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E4261" w:rsidRDefault="00BE4261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E4261" w:rsidRDefault="00BE4261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E4261" w:rsidRDefault="00BE4261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E4261" w:rsidRPr="00243E0A" w:rsidRDefault="00BE4261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43E0A">
              <w:rPr>
                <w:rStyle w:val="apple-converted-space"/>
                <w:i/>
                <w:color w:val="222222"/>
                <w:sz w:val="20"/>
                <w:szCs w:val="20"/>
              </w:rPr>
              <w:t> </w:t>
            </w:r>
            <w:r w:rsidRPr="00243E0A">
              <w:rPr>
                <w:i/>
                <w:color w:val="222222"/>
                <w:sz w:val="20"/>
                <w:szCs w:val="20"/>
              </w:rPr>
              <w:t>Realizó cada instrucción solicitada.</w:t>
            </w:r>
          </w:p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43E0A">
              <w:rPr>
                <w:i/>
                <w:color w:val="222222"/>
                <w:sz w:val="20"/>
                <w:szCs w:val="20"/>
              </w:rPr>
              <w:t>Presentó cada paso a tiempo.</w:t>
            </w:r>
          </w:p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43E0A">
              <w:rPr>
                <w:rStyle w:val="apple-converted-space"/>
                <w:i/>
                <w:color w:val="222222"/>
                <w:sz w:val="20"/>
                <w:szCs w:val="20"/>
              </w:rPr>
              <w:t> </w:t>
            </w:r>
            <w:r w:rsidRPr="00243E0A">
              <w:rPr>
                <w:i/>
                <w:color w:val="222222"/>
                <w:sz w:val="20"/>
                <w:szCs w:val="20"/>
              </w:rPr>
              <w:t>Se enfocó en la clase durante todo el proyecto.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43E0A">
              <w:rPr>
                <w:i/>
                <w:color w:val="222222"/>
                <w:sz w:val="20"/>
                <w:szCs w:val="20"/>
              </w:rPr>
              <w:t>Realizó algunas instrucciones solicitadas.</w:t>
            </w:r>
          </w:p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43E0A">
              <w:rPr>
                <w:i/>
                <w:color w:val="222222"/>
                <w:sz w:val="20"/>
                <w:szCs w:val="20"/>
              </w:rPr>
              <w:t>Presentó algunos pasos a tiempo.</w:t>
            </w:r>
          </w:p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43E0A">
              <w:rPr>
                <w:i/>
                <w:color w:val="222222"/>
                <w:sz w:val="20"/>
                <w:szCs w:val="20"/>
              </w:rPr>
              <w:t>Se enfocó algunas veces en la clase durante todo el proyecto.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43E0A">
              <w:rPr>
                <w:i/>
                <w:color w:val="222222"/>
                <w:sz w:val="20"/>
                <w:szCs w:val="20"/>
              </w:rPr>
              <w:t>Realizó muy pocas instrucciones solicitadas.</w:t>
            </w:r>
          </w:p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43E0A">
              <w:rPr>
                <w:rStyle w:val="apple-converted-space"/>
                <w:i/>
                <w:color w:val="222222"/>
                <w:sz w:val="20"/>
                <w:szCs w:val="20"/>
              </w:rPr>
              <w:t> </w:t>
            </w:r>
            <w:r w:rsidRPr="00243E0A">
              <w:rPr>
                <w:i/>
                <w:color w:val="222222"/>
                <w:sz w:val="20"/>
                <w:szCs w:val="20"/>
              </w:rPr>
              <w:t>Presentó muy pocos pasos a tiempo.</w:t>
            </w:r>
          </w:p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  <w:r w:rsidRPr="00243E0A">
              <w:rPr>
                <w:i/>
                <w:color w:val="222222"/>
                <w:sz w:val="20"/>
                <w:szCs w:val="20"/>
              </w:rPr>
              <w:t>Se enfocó rara vez en la clase durante todo el proyecto.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76315" w:rsidRPr="00243E0A" w:rsidRDefault="00176315" w:rsidP="00243E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>No hay evidencia</w:t>
            </w:r>
          </w:p>
        </w:tc>
      </w:tr>
      <w:tr w:rsidR="00176315" w:rsidRPr="00243E0A" w:rsidTr="00243E0A">
        <w:tc>
          <w:tcPr>
            <w:tcW w:w="1560" w:type="dxa"/>
          </w:tcPr>
          <w:p w:rsidR="00176315" w:rsidRPr="00243E0A" w:rsidRDefault="00D24F07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5-</w:t>
            </w:r>
            <w:r w:rsidR="00176315" w:rsidRPr="00243E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Reflexión </w:t>
            </w:r>
          </w:p>
        </w:tc>
        <w:tc>
          <w:tcPr>
            <w:tcW w:w="2268" w:type="dxa"/>
          </w:tcPr>
          <w:p w:rsidR="00176315" w:rsidRPr="00243E0A" w:rsidRDefault="00176315" w:rsidP="0017631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/>
                <w:color w:val="212121"/>
                <w:sz w:val="20"/>
                <w:szCs w:val="20"/>
                <w:lang w:eastAsia="es-CR"/>
              </w:rPr>
            </w:pPr>
            <w:r w:rsidRPr="00243E0A">
              <w:rPr>
                <w:rFonts w:ascii="Times New Roman" w:eastAsia="Times New Roman" w:hAnsi="Times New Roman" w:cs="Times New Roman"/>
                <w:i/>
                <w:color w:val="212121"/>
                <w:sz w:val="20"/>
                <w:szCs w:val="20"/>
                <w:lang w:val="es-ES" w:eastAsia="es-CR"/>
              </w:rPr>
              <w:t>Escribe un párrafo en cada pregunta, tejiendo una conexión entre las piezas y la descripción de lo aprendido; muestra la reflexión sobre su pensamiento y el aprendizaje a través de los contenidos.</w:t>
            </w:r>
          </w:p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</w:tcPr>
          <w:p w:rsidR="00176315" w:rsidRPr="00243E0A" w:rsidRDefault="00176315" w:rsidP="00176315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i/>
                <w:color w:val="212121"/>
              </w:rPr>
            </w:pPr>
            <w:r w:rsidRPr="00243E0A">
              <w:rPr>
                <w:rFonts w:ascii="Times New Roman" w:hAnsi="Times New Roman" w:cs="Times New Roman"/>
                <w:i/>
                <w:color w:val="212121"/>
                <w:lang w:val="es-ES"/>
              </w:rPr>
              <w:t>Escribe un párrafo en cada pregunta  y es  un reflejo de cómo ha cambiado su pensamiento. Cumple con la organización y  demuestra  una reflexión significativa. Incluye su autoevaluación; en general, muestra un buen esfuerzo</w:t>
            </w:r>
          </w:p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apple-converted-space"/>
                <w:i/>
                <w:color w:val="222222"/>
                <w:sz w:val="20"/>
                <w:szCs w:val="20"/>
              </w:rPr>
            </w:pPr>
          </w:p>
        </w:tc>
        <w:tc>
          <w:tcPr>
            <w:tcW w:w="1984" w:type="dxa"/>
          </w:tcPr>
          <w:p w:rsidR="00176315" w:rsidRPr="00243E0A" w:rsidRDefault="00176315" w:rsidP="00176315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i/>
                <w:color w:val="212121"/>
              </w:rPr>
            </w:pPr>
            <w:r w:rsidRPr="00243E0A">
              <w:rPr>
                <w:rFonts w:ascii="Times New Roman" w:hAnsi="Times New Roman" w:cs="Times New Roman"/>
                <w:i/>
                <w:color w:val="212121"/>
                <w:lang w:val="es-ES"/>
              </w:rPr>
              <w:t>Escribe menos de un párrafo en cada pregunta. No refleja un cambio. Muestra un poco de organización; en general demostró poco esfuerzo</w:t>
            </w:r>
          </w:p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</w:p>
        </w:tc>
        <w:tc>
          <w:tcPr>
            <w:tcW w:w="1843" w:type="dxa"/>
          </w:tcPr>
          <w:p w:rsidR="00176315" w:rsidRPr="00243E0A" w:rsidRDefault="00176315" w:rsidP="00176315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i/>
                <w:color w:val="212121"/>
              </w:rPr>
            </w:pPr>
            <w:r w:rsidRPr="00243E0A">
              <w:rPr>
                <w:rFonts w:ascii="Times New Roman" w:hAnsi="Times New Roman" w:cs="Times New Roman"/>
                <w:i/>
                <w:color w:val="212121"/>
                <w:lang w:val="es-ES"/>
              </w:rPr>
              <w:t>Escribe poco en las preguntas y sobre las piezas de trabajo. Muestra poca reflexión sobre estas y  un esfuerzo limitado.</w:t>
            </w:r>
          </w:p>
          <w:p w:rsidR="00176315" w:rsidRPr="00243E0A" w:rsidRDefault="00176315" w:rsidP="00243E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  <w:sz w:val="20"/>
                <w:szCs w:val="20"/>
              </w:rPr>
            </w:pPr>
          </w:p>
        </w:tc>
        <w:tc>
          <w:tcPr>
            <w:tcW w:w="1418" w:type="dxa"/>
          </w:tcPr>
          <w:p w:rsidR="00176315" w:rsidRPr="00243E0A" w:rsidRDefault="00176315" w:rsidP="00176315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i/>
                <w:color w:val="212121"/>
              </w:rPr>
            </w:pPr>
            <w:r w:rsidRPr="00243E0A">
              <w:rPr>
                <w:rFonts w:ascii="Times New Roman" w:hAnsi="Times New Roman" w:cs="Times New Roman"/>
                <w:i/>
                <w:color w:val="212121"/>
              </w:rPr>
              <w:t>N</w:t>
            </w:r>
            <w:r w:rsidRPr="00243E0A">
              <w:rPr>
                <w:rFonts w:ascii="Times New Roman" w:hAnsi="Times New Roman" w:cs="Times New Roman"/>
                <w:i/>
                <w:color w:val="212121"/>
                <w:lang w:val="es-ES"/>
              </w:rPr>
              <w:t>o completa o da información que no tiene nada que ver con el trabajo elegido.</w:t>
            </w:r>
          </w:p>
          <w:p w:rsidR="00176315" w:rsidRPr="00243E0A" w:rsidRDefault="00176315" w:rsidP="00243E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2F508A" w:rsidRDefault="002F508A"/>
    <w:p w:rsidR="002F508A" w:rsidRDefault="002F508A">
      <w:pPr>
        <w:rPr>
          <w:noProof/>
          <w:lang w:eastAsia="es-CR"/>
        </w:rPr>
      </w:pPr>
    </w:p>
    <w:p w:rsidR="00C41B10" w:rsidRPr="00176315" w:rsidRDefault="00C41B10"/>
    <w:p w:rsidR="002F508A" w:rsidRPr="00BE4261" w:rsidRDefault="002F508A"/>
    <w:sectPr w:rsidR="002F508A" w:rsidRPr="00BE42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C1"/>
    <w:rsid w:val="00176315"/>
    <w:rsid w:val="00243E0A"/>
    <w:rsid w:val="002D0701"/>
    <w:rsid w:val="002F508A"/>
    <w:rsid w:val="0049302B"/>
    <w:rsid w:val="00565BAB"/>
    <w:rsid w:val="007B1AC1"/>
    <w:rsid w:val="007E35FD"/>
    <w:rsid w:val="00877908"/>
    <w:rsid w:val="00BE4261"/>
    <w:rsid w:val="00C41B10"/>
    <w:rsid w:val="00C543E3"/>
    <w:rsid w:val="00D24F07"/>
    <w:rsid w:val="00E1517B"/>
    <w:rsid w:val="00E65F75"/>
    <w:rsid w:val="00FB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7B1A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1AC1"/>
    <w:rPr>
      <w:rFonts w:ascii="Courier New" w:eastAsia="Times New Roman" w:hAnsi="Courier New" w:cs="Courier New"/>
      <w:sz w:val="20"/>
      <w:szCs w:val="20"/>
      <w:lang w:eastAsia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08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6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76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1763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7B1A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1AC1"/>
    <w:rPr>
      <w:rFonts w:ascii="Courier New" w:eastAsia="Times New Roman" w:hAnsi="Courier New" w:cs="Courier New"/>
      <w:sz w:val="20"/>
      <w:szCs w:val="20"/>
      <w:lang w:eastAsia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08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6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76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176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2</cp:revision>
  <cp:lastPrinted>2016-10-25T20:21:00Z</cp:lastPrinted>
  <dcterms:created xsi:type="dcterms:W3CDTF">2017-04-20T17:56:00Z</dcterms:created>
  <dcterms:modified xsi:type="dcterms:W3CDTF">2017-04-20T17:56:00Z</dcterms:modified>
</cp:coreProperties>
</file>